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3FD44F" w14:textId="3D163144" w:rsidR="00717B20" w:rsidRDefault="001E0280" w:rsidP="00B40860">
      <w:pPr>
        <w:spacing w:line="520" w:lineRule="exact"/>
        <w:ind w:firstLineChars="400" w:firstLine="128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8A0C28" w:rsidRPr="008A0C28">
        <w:rPr>
          <w:rFonts w:asciiTheme="majorEastAsia" w:eastAsiaTheme="majorEastAsia" w:hAnsiTheme="majorEastAsia" w:cstheme="majorEastAsia" w:hint="eastAsia"/>
          <w:sz w:val="32"/>
          <w:szCs w:val="32"/>
        </w:rPr>
        <w:t>闪烁采样瓶</w:t>
      </w:r>
      <w:r>
        <w:rPr>
          <w:rFonts w:asciiTheme="majorEastAsia" w:eastAsiaTheme="majorEastAsia" w:hAnsiTheme="majorEastAsia" w:cstheme="majorEastAsia" w:hint="eastAsia"/>
          <w:sz w:val="32"/>
          <w:szCs w:val="32"/>
        </w:rPr>
        <w:t>商务要求需满足以下要求：</w:t>
      </w:r>
    </w:p>
    <w:p w14:paraId="08C0881C" w14:textId="77777777" w:rsidR="00717B20" w:rsidRDefault="00717B20" w:rsidP="00B40860">
      <w:pPr>
        <w:spacing w:line="520" w:lineRule="exact"/>
        <w:ind w:firstLineChars="1250" w:firstLine="2625"/>
      </w:pPr>
    </w:p>
    <w:p w14:paraId="5D32507F" w14:textId="77777777" w:rsidR="00717B20" w:rsidRDefault="001E0280" w:rsidP="00B40860">
      <w:pPr>
        <w:spacing w:line="520" w:lineRule="exact"/>
        <w:ind w:firstLineChars="150" w:firstLine="450"/>
        <w:rPr>
          <w:sz w:val="30"/>
          <w:szCs w:val="30"/>
        </w:rPr>
      </w:pPr>
      <w:r>
        <w:rPr>
          <w:rFonts w:hint="eastAsia"/>
          <w:sz w:val="30"/>
          <w:szCs w:val="30"/>
        </w:rPr>
        <w:t>一、（本项目商务要求为不允许负偏离的实质性要求和条件）</w:t>
      </w:r>
    </w:p>
    <w:p w14:paraId="6E46F190" w14:textId="77777777" w:rsidR="00717B20" w:rsidRDefault="001E0280" w:rsidP="00B40860">
      <w:pPr>
        <w:spacing w:line="520" w:lineRule="exact"/>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w:t>
      </w:r>
      <w:proofErr w:type="gramStart"/>
      <w:r>
        <w:rPr>
          <w:rFonts w:hint="eastAsia"/>
          <w:sz w:val="30"/>
          <w:szCs w:val="30"/>
        </w:rPr>
        <w:t>含相关</w:t>
      </w:r>
      <w:proofErr w:type="gramEnd"/>
      <w:r>
        <w:rPr>
          <w:rFonts w:hint="eastAsia"/>
          <w:sz w:val="30"/>
          <w:szCs w:val="30"/>
        </w:rPr>
        <w:t>服务）的技术参数和配置应与招标文件的要求及其投标文件的技术要求（如果被评委会接受的话）相一致。若招标文件及投标文件中无相应说明，则以国家有关部门最新颁布的相应标准及规范为准。</w:t>
      </w:r>
    </w:p>
    <w:p w14:paraId="32AE062B" w14:textId="77777777" w:rsidR="00717B20" w:rsidRDefault="001E0280" w:rsidP="00B40860">
      <w:pPr>
        <w:spacing w:line="520" w:lineRule="exact"/>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592F65FA" w14:textId="136D69B7" w:rsidR="00717B20" w:rsidRDefault="001E0280" w:rsidP="00B40860">
      <w:pPr>
        <w:spacing w:line="520" w:lineRule="exact"/>
        <w:ind w:firstLineChars="150" w:firstLine="450"/>
        <w:rPr>
          <w:sz w:val="30"/>
          <w:szCs w:val="30"/>
        </w:rPr>
      </w:pPr>
      <w:r>
        <w:rPr>
          <w:rFonts w:hint="eastAsia"/>
          <w:sz w:val="30"/>
          <w:szCs w:val="30"/>
        </w:rPr>
        <w:t>2.1</w:t>
      </w:r>
      <w:r>
        <w:rPr>
          <w:rFonts w:hint="eastAsia"/>
          <w:sz w:val="30"/>
          <w:szCs w:val="30"/>
        </w:rPr>
        <w:t>投标人所投</w:t>
      </w:r>
      <w:r w:rsidR="008A0C28" w:rsidRPr="008A0C28">
        <w:rPr>
          <w:rFonts w:asciiTheme="majorEastAsia" w:eastAsiaTheme="majorEastAsia" w:hAnsiTheme="majorEastAsia" w:cstheme="majorEastAsia" w:hint="eastAsia"/>
          <w:sz w:val="32"/>
          <w:szCs w:val="32"/>
        </w:rPr>
        <w:t>闪烁</w:t>
      </w:r>
      <w:proofErr w:type="gramStart"/>
      <w:r w:rsidR="008A0C28" w:rsidRPr="008A0C28">
        <w:rPr>
          <w:rFonts w:asciiTheme="majorEastAsia" w:eastAsiaTheme="majorEastAsia" w:hAnsiTheme="majorEastAsia" w:cstheme="majorEastAsia" w:hint="eastAsia"/>
          <w:sz w:val="32"/>
          <w:szCs w:val="32"/>
        </w:rPr>
        <w:t>采样瓶</w:t>
      </w:r>
      <w:r>
        <w:rPr>
          <w:rFonts w:hint="eastAsia"/>
          <w:sz w:val="30"/>
          <w:szCs w:val="30"/>
        </w:rPr>
        <w:t>须在</w:t>
      </w:r>
      <w:proofErr w:type="gramEnd"/>
      <w:r>
        <w:rPr>
          <w:rFonts w:hint="eastAsia"/>
          <w:sz w:val="30"/>
          <w:szCs w:val="30"/>
        </w:rPr>
        <w:t>投标文件中提供</w:t>
      </w:r>
      <w:r w:rsidR="008A0C28">
        <w:rPr>
          <w:rFonts w:hint="eastAsia"/>
          <w:sz w:val="30"/>
          <w:szCs w:val="30"/>
        </w:rPr>
        <w:t>医疗器械注册</w:t>
      </w:r>
      <w:proofErr w:type="gramStart"/>
      <w:r w:rsidR="008A0C28">
        <w:rPr>
          <w:rFonts w:hint="eastAsia"/>
          <w:sz w:val="30"/>
          <w:szCs w:val="30"/>
        </w:rPr>
        <w:t>证</w:t>
      </w:r>
      <w:r>
        <w:rPr>
          <w:rFonts w:hint="eastAsia"/>
          <w:sz w:val="30"/>
          <w:szCs w:val="30"/>
        </w:rPr>
        <w:t>相应</w:t>
      </w:r>
      <w:proofErr w:type="gramEnd"/>
      <w:r>
        <w:rPr>
          <w:rFonts w:hint="eastAsia"/>
          <w:sz w:val="30"/>
          <w:szCs w:val="30"/>
        </w:rPr>
        <w:t>材料，否则视为商务要求未完全响应</w:t>
      </w:r>
      <w:r w:rsidR="008A0C28">
        <w:rPr>
          <w:rFonts w:hint="eastAsia"/>
          <w:sz w:val="30"/>
          <w:szCs w:val="30"/>
        </w:rPr>
        <w:t>。</w:t>
      </w:r>
    </w:p>
    <w:p w14:paraId="75BF562F" w14:textId="712263DB" w:rsidR="00717B20" w:rsidRDefault="001E0280" w:rsidP="00B40860">
      <w:pPr>
        <w:spacing w:line="520" w:lineRule="exact"/>
        <w:ind w:firstLineChars="150" w:firstLine="450"/>
        <w:rPr>
          <w:sz w:val="30"/>
          <w:szCs w:val="30"/>
        </w:rPr>
      </w:pPr>
      <w:r>
        <w:rPr>
          <w:rFonts w:hint="eastAsia"/>
          <w:sz w:val="30"/>
          <w:szCs w:val="30"/>
        </w:rPr>
        <w:t>3</w:t>
      </w:r>
      <w:r>
        <w:rPr>
          <w:rFonts w:hint="eastAsia"/>
          <w:sz w:val="30"/>
          <w:szCs w:val="30"/>
        </w:rPr>
        <w:t>、技术支持</w:t>
      </w:r>
    </w:p>
    <w:p w14:paraId="485A3618" w14:textId="77777777" w:rsidR="00717B20" w:rsidRDefault="001E0280" w:rsidP="00B40860">
      <w:pPr>
        <w:spacing w:line="520" w:lineRule="exact"/>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47DA1BA6" w14:textId="77777777" w:rsidR="00717B20" w:rsidRDefault="001E0280" w:rsidP="00B40860">
      <w:pPr>
        <w:spacing w:line="520" w:lineRule="exact"/>
        <w:ind w:firstLineChars="150" w:firstLine="450"/>
        <w:rPr>
          <w:sz w:val="30"/>
          <w:szCs w:val="30"/>
        </w:rPr>
      </w:pPr>
      <w:r>
        <w:rPr>
          <w:rFonts w:hint="eastAsia"/>
          <w:sz w:val="30"/>
          <w:szCs w:val="30"/>
        </w:rPr>
        <w:t>3.2</w:t>
      </w:r>
      <w:r>
        <w:rPr>
          <w:rFonts w:hint="eastAsia"/>
          <w:sz w:val="30"/>
          <w:szCs w:val="30"/>
        </w:rPr>
        <w:t>中标人负责供货、运输并安装调试完毕。</w:t>
      </w:r>
    </w:p>
    <w:p w14:paraId="15637C7C" w14:textId="77777777" w:rsidR="00717B20" w:rsidRDefault="001E0280" w:rsidP="00B40860">
      <w:pPr>
        <w:spacing w:line="520" w:lineRule="exact"/>
        <w:ind w:firstLineChars="150" w:firstLine="450"/>
        <w:rPr>
          <w:sz w:val="30"/>
          <w:szCs w:val="30"/>
        </w:rPr>
      </w:pPr>
      <w:r>
        <w:rPr>
          <w:rFonts w:hint="eastAsia"/>
          <w:sz w:val="30"/>
          <w:szCs w:val="30"/>
        </w:rPr>
        <w:t>4</w:t>
      </w:r>
      <w:r>
        <w:rPr>
          <w:rFonts w:hint="eastAsia"/>
          <w:sz w:val="30"/>
          <w:szCs w:val="30"/>
        </w:rPr>
        <w:t>、质保及售后服务：</w:t>
      </w:r>
    </w:p>
    <w:p w14:paraId="24AB57F9" w14:textId="4B856C45" w:rsidR="00717B20" w:rsidRDefault="001E0280" w:rsidP="00B40860">
      <w:pPr>
        <w:spacing w:line="520" w:lineRule="exact"/>
        <w:ind w:firstLineChars="150" w:firstLine="450"/>
        <w:rPr>
          <w:sz w:val="30"/>
          <w:szCs w:val="30"/>
        </w:rPr>
      </w:pPr>
      <w:r>
        <w:rPr>
          <w:rFonts w:hint="eastAsia"/>
          <w:sz w:val="30"/>
          <w:szCs w:val="30"/>
        </w:rPr>
        <w:t>4.1</w:t>
      </w:r>
      <w:r>
        <w:rPr>
          <w:rFonts w:hint="eastAsia"/>
          <w:sz w:val="30"/>
          <w:szCs w:val="30"/>
        </w:rPr>
        <w:t>中标人所有货物须提供</w:t>
      </w:r>
      <w:r w:rsidR="008A0C28">
        <w:rPr>
          <w:rFonts w:hint="eastAsia"/>
          <w:sz w:val="30"/>
          <w:szCs w:val="30"/>
        </w:rPr>
        <w:t>1</w:t>
      </w:r>
      <w:r w:rsidR="008A0C28">
        <w:rPr>
          <w:sz w:val="30"/>
          <w:szCs w:val="30"/>
        </w:rPr>
        <w:t>8</w:t>
      </w:r>
      <w:r w:rsidR="008A0C28">
        <w:rPr>
          <w:rFonts w:hint="eastAsia"/>
          <w:sz w:val="30"/>
          <w:szCs w:val="30"/>
        </w:rPr>
        <w:t>个月</w:t>
      </w:r>
      <w:r>
        <w:rPr>
          <w:rFonts w:hint="eastAsia"/>
          <w:sz w:val="30"/>
          <w:szCs w:val="30"/>
        </w:rPr>
        <w:t>及以上的免费质保服务，所有质保费用均已包含在投标总报价中。免费质保期满后，应提供优先的有偿售后服务及按不高于投标文件中主要配件、易损件清单所报价格供应原厂零配件等</w:t>
      </w:r>
      <w:r w:rsidR="008A0C28">
        <w:rPr>
          <w:rFonts w:hint="eastAsia"/>
          <w:sz w:val="30"/>
          <w:szCs w:val="30"/>
        </w:rPr>
        <w:t>（如有）</w:t>
      </w:r>
      <w:r>
        <w:rPr>
          <w:rFonts w:hint="eastAsia"/>
          <w:sz w:val="30"/>
          <w:szCs w:val="30"/>
        </w:rPr>
        <w:t>。软件终身免费升级、免费使用</w:t>
      </w:r>
      <w:r w:rsidR="008A0C28">
        <w:rPr>
          <w:rFonts w:hint="eastAsia"/>
          <w:sz w:val="30"/>
          <w:szCs w:val="30"/>
        </w:rPr>
        <w:t>（如有）</w:t>
      </w:r>
      <w:r>
        <w:rPr>
          <w:rFonts w:hint="eastAsia"/>
          <w:sz w:val="30"/>
          <w:szCs w:val="30"/>
        </w:rPr>
        <w:t>。</w:t>
      </w:r>
    </w:p>
    <w:p w14:paraId="5C5AA467" w14:textId="77777777" w:rsidR="00717B20" w:rsidRDefault="001E0280" w:rsidP="00B40860">
      <w:pPr>
        <w:spacing w:line="520" w:lineRule="exact"/>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1C61DF0F" w14:textId="77777777" w:rsidR="00717B20" w:rsidRDefault="001E0280" w:rsidP="00B40860">
      <w:pPr>
        <w:spacing w:line="520" w:lineRule="exact"/>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71B6FB8B" w14:textId="77777777" w:rsidR="00717B20" w:rsidRDefault="001E0280" w:rsidP="00B40860">
      <w:pPr>
        <w:spacing w:line="520" w:lineRule="exact"/>
        <w:ind w:firstLineChars="150" w:firstLine="450"/>
        <w:rPr>
          <w:sz w:val="30"/>
          <w:szCs w:val="30"/>
        </w:rPr>
      </w:pPr>
      <w:r>
        <w:rPr>
          <w:rFonts w:hint="eastAsia"/>
          <w:sz w:val="30"/>
          <w:szCs w:val="30"/>
        </w:rPr>
        <w:t>5</w:t>
      </w:r>
      <w:r>
        <w:rPr>
          <w:rFonts w:hint="eastAsia"/>
          <w:sz w:val="30"/>
          <w:szCs w:val="30"/>
        </w:rPr>
        <w:t>、培训：</w:t>
      </w:r>
    </w:p>
    <w:p w14:paraId="13DCED13" w14:textId="77777777" w:rsidR="00717B20" w:rsidRDefault="001E0280" w:rsidP="00B40860">
      <w:pPr>
        <w:spacing w:line="520" w:lineRule="exact"/>
        <w:ind w:firstLineChars="150" w:firstLine="450"/>
        <w:rPr>
          <w:sz w:val="30"/>
          <w:szCs w:val="30"/>
        </w:rPr>
      </w:pPr>
      <w:r>
        <w:rPr>
          <w:rFonts w:hint="eastAsia"/>
          <w:sz w:val="30"/>
          <w:szCs w:val="30"/>
        </w:rPr>
        <w:lastRenderedPageBreak/>
        <w:t>5.1</w:t>
      </w:r>
      <w:r>
        <w:rPr>
          <w:rFonts w:hint="eastAsia"/>
          <w:sz w:val="30"/>
          <w:szCs w:val="30"/>
        </w:rPr>
        <w:t>中标人应对招标人的操作人员提供现场培训。</w:t>
      </w:r>
    </w:p>
    <w:p w14:paraId="1D7FA2D5" w14:textId="77777777" w:rsidR="00717B20" w:rsidRDefault="001E0280" w:rsidP="00B40860">
      <w:pPr>
        <w:spacing w:line="520" w:lineRule="exact"/>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4496904F" w14:textId="77777777" w:rsidR="00717B20" w:rsidRDefault="001E0280" w:rsidP="00B40860">
      <w:pPr>
        <w:spacing w:line="520" w:lineRule="exact"/>
        <w:ind w:firstLineChars="150" w:firstLine="450"/>
        <w:rPr>
          <w:sz w:val="30"/>
          <w:szCs w:val="30"/>
        </w:rPr>
      </w:pPr>
      <w:r>
        <w:rPr>
          <w:rFonts w:hint="eastAsia"/>
          <w:sz w:val="30"/>
          <w:szCs w:val="30"/>
        </w:rPr>
        <w:t>5.3</w:t>
      </w:r>
      <w:r>
        <w:rPr>
          <w:rFonts w:hint="eastAsia"/>
          <w:sz w:val="30"/>
          <w:szCs w:val="30"/>
        </w:rPr>
        <w:t>培训费用包含在总投标价中。</w:t>
      </w:r>
    </w:p>
    <w:p w14:paraId="5F2AF2C0" w14:textId="77777777" w:rsidR="00717B20" w:rsidRDefault="001E0280" w:rsidP="00B40860">
      <w:pPr>
        <w:spacing w:line="520" w:lineRule="exact"/>
        <w:ind w:firstLineChars="150" w:firstLine="450"/>
        <w:rPr>
          <w:sz w:val="30"/>
          <w:szCs w:val="30"/>
        </w:rPr>
      </w:pPr>
      <w:r>
        <w:rPr>
          <w:rFonts w:hint="eastAsia"/>
          <w:sz w:val="30"/>
          <w:szCs w:val="30"/>
        </w:rPr>
        <w:t>6</w:t>
      </w:r>
      <w:r>
        <w:rPr>
          <w:rFonts w:hint="eastAsia"/>
          <w:sz w:val="30"/>
          <w:szCs w:val="30"/>
        </w:rPr>
        <w:t>、供货期：自合同签订之日起</w:t>
      </w:r>
      <w:r>
        <w:rPr>
          <w:sz w:val="30"/>
          <w:szCs w:val="30"/>
        </w:rPr>
        <w:t>60</w:t>
      </w:r>
      <w:r>
        <w:rPr>
          <w:rFonts w:hint="eastAsia"/>
          <w:sz w:val="30"/>
          <w:szCs w:val="30"/>
        </w:rPr>
        <w:t>日内供货并安装调试完毕。</w:t>
      </w:r>
    </w:p>
    <w:p w14:paraId="0DAF979B" w14:textId="77777777" w:rsidR="00717B20" w:rsidRDefault="001E0280" w:rsidP="00B40860">
      <w:pPr>
        <w:spacing w:line="520" w:lineRule="exact"/>
        <w:ind w:firstLineChars="150" w:firstLine="450"/>
        <w:rPr>
          <w:sz w:val="30"/>
          <w:szCs w:val="30"/>
        </w:rPr>
      </w:pPr>
      <w:r>
        <w:rPr>
          <w:rFonts w:hint="eastAsia"/>
          <w:sz w:val="30"/>
          <w:szCs w:val="30"/>
        </w:rPr>
        <w:t>7</w:t>
      </w:r>
      <w:r>
        <w:rPr>
          <w:rFonts w:hint="eastAsia"/>
          <w:sz w:val="30"/>
          <w:szCs w:val="30"/>
        </w:rPr>
        <w:t>、供货与安装地点：马鞍山市人民医院。</w:t>
      </w:r>
    </w:p>
    <w:p w14:paraId="2457BF58" w14:textId="77777777" w:rsidR="00717B20" w:rsidRDefault="001E0280" w:rsidP="00B40860">
      <w:pPr>
        <w:spacing w:line="520" w:lineRule="exact"/>
        <w:ind w:firstLineChars="150" w:firstLine="450"/>
        <w:rPr>
          <w:sz w:val="30"/>
          <w:szCs w:val="30"/>
        </w:rPr>
      </w:pPr>
      <w:r>
        <w:rPr>
          <w:rFonts w:hint="eastAsia"/>
          <w:sz w:val="30"/>
          <w:szCs w:val="30"/>
        </w:rPr>
        <w:t>8</w:t>
      </w:r>
      <w:r>
        <w:rPr>
          <w:rFonts w:hint="eastAsia"/>
          <w:sz w:val="30"/>
          <w:szCs w:val="30"/>
        </w:rPr>
        <w:t>、验收：</w:t>
      </w:r>
    </w:p>
    <w:p w14:paraId="555468FC" w14:textId="77777777" w:rsidR="00717B20" w:rsidRDefault="001E0280" w:rsidP="00B40860">
      <w:pPr>
        <w:spacing w:line="520" w:lineRule="exact"/>
        <w:ind w:firstLineChars="150" w:firstLine="450"/>
        <w:rPr>
          <w:sz w:val="30"/>
          <w:szCs w:val="30"/>
        </w:rPr>
      </w:pPr>
      <w:r>
        <w:rPr>
          <w:rFonts w:hint="eastAsia"/>
          <w:sz w:val="30"/>
          <w:szCs w:val="30"/>
        </w:rPr>
        <w:t>8.1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224C7978" w14:textId="77777777" w:rsidR="00717B20" w:rsidRDefault="001E0280" w:rsidP="00B40860">
      <w:pPr>
        <w:spacing w:line="520" w:lineRule="exact"/>
        <w:ind w:firstLineChars="150" w:firstLine="450"/>
        <w:rPr>
          <w:sz w:val="30"/>
          <w:szCs w:val="30"/>
        </w:rPr>
      </w:pPr>
      <w:r>
        <w:rPr>
          <w:rFonts w:hint="eastAsia"/>
          <w:sz w:val="30"/>
          <w:szCs w:val="30"/>
        </w:rPr>
        <w:t>8.2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6ADCB5FA" w14:textId="77777777" w:rsidR="00717B20" w:rsidRDefault="001E0280" w:rsidP="00B40860">
      <w:pPr>
        <w:spacing w:line="520" w:lineRule="exact"/>
        <w:ind w:firstLineChars="150" w:firstLine="450"/>
        <w:rPr>
          <w:sz w:val="30"/>
          <w:szCs w:val="30"/>
        </w:rPr>
      </w:pPr>
      <w:r>
        <w:rPr>
          <w:rFonts w:hint="eastAsia"/>
          <w:sz w:val="30"/>
          <w:szCs w:val="30"/>
        </w:rPr>
        <w:t>8.3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303E194E" w14:textId="77777777" w:rsidR="00717B20" w:rsidRDefault="001E0280" w:rsidP="00B40860">
      <w:pPr>
        <w:spacing w:line="520" w:lineRule="exact"/>
        <w:ind w:firstLineChars="150" w:firstLine="450"/>
        <w:rPr>
          <w:sz w:val="30"/>
          <w:szCs w:val="30"/>
        </w:rPr>
      </w:pPr>
      <w:r>
        <w:rPr>
          <w:rFonts w:hint="eastAsia"/>
          <w:sz w:val="30"/>
          <w:szCs w:val="30"/>
        </w:rPr>
        <w:t>8.4</w:t>
      </w:r>
      <w:r>
        <w:rPr>
          <w:rFonts w:hint="eastAsia"/>
          <w:sz w:val="30"/>
          <w:szCs w:val="30"/>
        </w:rPr>
        <w:t>所有货物安装时若需使用特殊的接头、插座、线缆、线槽、电管、线卡、桥架、线盒、软管、特殊安装工具等备件由中标人提供，费用包含</w:t>
      </w:r>
      <w:r>
        <w:rPr>
          <w:rFonts w:hint="eastAsia"/>
          <w:sz w:val="30"/>
          <w:szCs w:val="30"/>
        </w:rPr>
        <w:lastRenderedPageBreak/>
        <w:t>在总投标价中。</w:t>
      </w:r>
    </w:p>
    <w:p w14:paraId="595D84F3" w14:textId="77777777" w:rsidR="00717B20" w:rsidRDefault="001E0280" w:rsidP="00B40860">
      <w:pPr>
        <w:spacing w:line="520" w:lineRule="exact"/>
        <w:ind w:firstLineChars="150" w:firstLine="450"/>
        <w:rPr>
          <w:sz w:val="30"/>
          <w:szCs w:val="30"/>
        </w:rPr>
      </w:pPr>
      <w:r>
        <w:rPr>
          <w:rFonts w:hint="eastAsia"/>
          <w:sz w:val="30"/>
          <w:szCs w:val="30"/>
        </w:rPr>
        <w:t>8.5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w:t>
      </w:r>
      <w:proofErr w:type="gramStart"/>
      <w:r>
        <w:rPr>
          <w:sz w:val="28"/>
          <w:szCs w:val="28"/>
        </w:rPr>
        <w:t>商此次</w:t>
      </w:r>
      <w:proofErr w:type="gramEnd"/>
      <w:r>
        <w:rPr>
          <w:sz w:val="28"/>
          <w:szCs w:val="28"/>
        </w:rPr>
        <w:t>中标</w:t>
      </w:r>
      <w:r>
        <w:rPr>
          <w:rFonts w:hint="eastAsia"/>
          <w:sz w:val="30"/>
          <w:szCs w:val="30"/>
        </w:rPr>
        <w:t>。</w:t>
      </w:r>
    </w:p>
    <w:p w14:paraId="73C24048" w14:textId="77777777" w:rsidR="00717B20" w:rsidRDefault="001E0280" w:rsidP="00B40860">
      <w:pPr>
        <w:spacing w:line="520" w:lineRule="exact"/>
        <w:ind w:firstLineChars="150" w:firstLine="450"/>
        <w:rPr>
          <w:sz w:val="30"/>
          <w:szCs w:val="30"/>
        </w:rPr>
      </w:pPr>
      <w:r>
        <w:rPr>
          <w:rFonts w:hint="eastAsia"/>
          <w:sz w:val="30"/>
          <w:szCs w:val="30"/>
        </w:rPr>
        <w:t>8.6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7E28FA78" w14:textId="77777777" w:rsidR="00717B20" w:rsidRDefault="001E0280" w:rsidP="00B40860">
      <w:pPr>
        <w:spacing w:line="520" w:lineRule="exact"/>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sz w:val="30"/>
          <w:szCs w:val="30"/>
        </w:rPr>
        <w:t>90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051DD897" w14:textId="77777777" w:rsidR="00717B20" w:rsidRDefault="001E0280" w:rsidP="00B40860">
      <w:pPr>
        <w:spacing w:line="520" w:lineRule="exact"/>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w:t>
      </w:r>
      <w:proofErr w:type="gramStart"/>
      <w:r>
        <w:rPr>
          <w:rFonts w:hint="eastAsia"/>
          <w:sz w:val="30"/>
          <w:szCs w:val="30"/>
        </w:rPr>
        <w:t>价内价外</w:t>
      </w:r>
      <w:proofErr w:type="gramEnd"/>
      <w:r>
        <w:rPr>
          <w:rFonts w:hint="eastAsia"/>
          <w:sz w:val="30"/>
          <w:szCs w:val="30"/>
        </w:rPr>
        <w:t>税金及合理利润等。</w:t>
      </w:r>
    </w:p>
    <w:p w14:paraId="650ACA3B" w14:textId="77777777" w:rsidR="00717B20" w:rsidRDefault="00717B20">
      <w:pPr>
        <w:ind w:firstLineChars="150" w:firstLine="450"/>
        <w:rPr>
          <w:sz w:val="30"/>
          <w:szCs w:val="30"/>
        </w:rPr>
      </w:pPr>
    </w:p>
    <w:p w14:paraId="69FD2E2B" w14:textId="77777777" w:rsidR="00717B20" w:rsidRDefault="00717B20"/>
    <w:sectPr w:rsidR="00717B20">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04DD1" w14:textId="77777777" w:rsidR="00F715D4" w:rsidRDefault="00F715D4" w:rsidP="008A0C28">
      <w:r>
        <w:separator/>
      </w:r>
    </w:p>
  </w:endnote>
  <w:endnote w:type="continuationSeparator" w:id="0">
    <w:p w14:paraId="05B9B8DE" w14:textId="77777777" w:rsidR="00F715D4" w:rsidRDefault="00F715D4" w:rsidP="008A0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594FE9" w14:textId="77777777" w:rsidR="00F715D4" w:rsidRDefault="00F715D4" w:rsidP="008A0C28">
      <w:r>
        <w:separator/>
      </w:r>
    </w:p>
  </w:footnote>
  <w:footnote w:type="continuationSeparator" w:id="0">
    <w:p w14:paraId="1C88E0D5" w14:textId="77777777" w:rsidR="00F715D4" w:rsidRDefault="00F715D4" w:rsidP="008A0C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4D60645"/>
    <w:rsid w:val="00112810"/>
    <w:rsid w:val="001E0280"/>
    <w:rsid w:val="00214774"/>
    <w:rsid w:val="00363937"/>
    <w:rsid w:val="003B00E6"/>
    <w:rsid w:val="00717B20"/>
    <w:rsid w:val="008A0C28"/>
    <w:rsid w:val="00B40860"/>
    <w:rsid w:val="00C002B1"/>
    <w:rsid w:val="00EF1F9D"/>
    <w:rsid w:val="00F17785"/>
    <w:rsid w:val="00F715D4"/>
    <w:rsid w:val="00FC5366"/>
    <w:rsid w:val="02715397"/>
    <w:rsid w:val="04EA377A"/>
    <w:rsid w:val="07137A71"/>
    <w:rsid w:val="104031FD"/>
    <w:rsid w:val="1042045E"/>
    <w:rsid w:val="11726DDB"/>
    <w:rsid w:val="182533AC"/>
    <w:rsid w:val="1EC67159"/>
    <w:rsid w:val="1EE66F92"/>
    <w:rsid w:val="22B82FD7"/>
    <w:rsid w:val="291C3A2B"/>
    <w:rsid w:val="2C6167CD"/>
    <w:rsid w:val="2FDF1B49"/>
    <w:rsid w:val="3334117F"/>
    <w:rsid w:val="34074438"/>
    <w:rsid w:val="36F21775"/>
    <w:rsid w:val="39325152"/>
    <w:rsid w:val="3EFE4153"/>
    <w:rsid w:val="42E51C65"/>
    <w:rsid w:val="47EA7E5D"/>
    <w:rsid w:val="5B462B4C"/>
    <w:rsid w:val="5B655CA7"/>
    <w:rsid w:val="5EE6079D"/>
    <w:rsid w:val="63EB51C0"/>
    <w:rsid w:val="67772144"/>
    <w:rsid w:val="67B808F3"/>
    <w:rsid w:val="6BDA4E4B"/>
    <w:rsid w:val="6EDF56FB"/>
    <w:rsid w:val="70E727A1"/>
    <w:rsid w:val="74D60645"/>
    <w:rsid w:val="7876557E"/>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E173D"/>
  <w15:docId w15:val="{37AB177B-E271-43CC-AA1A-CBE5C2728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268</Words>
  <Characters>1531</Characters>
  <Application>Microsoft Office Word</Application>
  <DocSecurity>0</DocSecurity>
  <Lines>12</Lines>
  <Paragraphs>3</Paragraphs>
  <ScaleCrop>false</ScaleCrop>
  <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3</cp:revision>
  <cp:lastPrinted>2021-12-13T07:46:00Z</cp:lastPrinted>
  <dcterms:created xsi:type="dcterms:W3CDTF">2021-12-13T07:43:00Z</dcterms:created>
  <dcterms:modified xsi:type="dcterms:W3CDTF">2021-12-13T07:47:00Z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